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20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30"/>
          <w:szCs w:val="30"/>
        </w:rPr>
        <w:t>-20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30"/>
          <w:szCs w:val="30"/>
        </w:rPr>
        <w:t>学年人文学院本科生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天心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公益奉献</w:t>
      </w:r>
      <w:r>
        <w:rPr>
          <w:rFonts w:hint="eastAsia" w:ascii="宋体" w:hAnsi="宋体" w:eastAsia="宋体" w:cs="Times New Roman"/>
          <w:b/>
          <w:sz w:val="30"/>
          <w:szCs w:val="30"/>
        </w:rPr>
        <w:t>奖学金</w:t>
      </w:r>
    </w:p>
    <w:p>
      <w:pPr>
        <w:spacing w:after="312" w:afterLines="100" w:line="240" w:lineRule="atLeast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评选结果公示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经个人申报、班级推荐、学院评议小组评审，现将20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>-20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imes New Roman"/>
          <w:sz w:val="24"/>
          <w:szCs w:val="24"/>
        </w:rPr>
        <w:t>学年本科生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天心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公益奉献</w:t>
      </w:r>
      <w:r>
        <w:rPr>
          <w:rFonts w:hint="eastAsia" w:ascii="宋体" w:hAnsi="宋体" w:eastAsia="宋体" w:cs="Times New Roman"/>
          <w:sz w:val="24"/>
          <w:szCs w:val="24"/>
        </w:rPr>
        <w:t>奖学金评选结果公示如下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心理健康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19法学（医药卫生）郑惠文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19英语（中医药国际传播）王思琦</w:t>
      </w:r>
    </w:p>
    <w:p>
      <w:pPr>
        <w:spacing w:line="360" w:lineRule="auto"/>
        <w:jc w:val="center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20英语（中医药国际传播）李艺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信息化建设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9英语（医学）索于思</w:t>
      </w:r>
      <w:bookmarkStart w:id="0" w:name="_GoBack"/>
    </w:p>
    <w:p>
      <w:pPr>
        <w:spacing w:line="360" w:lineRule="auto"/>
        <w:jc w:val="center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20英语（医学）彭梦婕</w:t>
      </w:r>
    </w:p>
    <w:bookmarkEnd w:id="0"/>
    <w:p>
      <w:pPr>
        <w:spacing w:line="360" w:lineRule="auto"/>
        <w:jc w:val="center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安全维稳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20英语（医学）桑楠</w:t>
      </w:r>
    </w:p>
    <w:p>
      <w:pPr>
        <w:spacing w:line="360" w:lineRule="auto"/>
        <w:jc w:val="center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公示期：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2022年4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日-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sz w:val="24"/>
          <w:szCs w:val="24"/>
        </w:rPr>
        <w:t>日，公示期间如对上述结果有异议，请联系人文学院学生办公室。电话：</w:t>
      </w:r>
      <w:r>
        <w:rPr>
          <w:rFonts w:ascii="宋体" w:hAnsi="宋体" w:eastAsia="宋体" w:cs="Times New Roman"/>
          <w:sz w:val="24"/>
          <w:szCs w:val="24"/>
        </w:rPr>
        <w:t>53912317</w:t>
      </w:r>
      <w:r>
        <w:rPr>
          <w:rFonts w:hint="eastAsia" w:ascii="宋体" w:hAnsi="宋体" w:eastAsia="宋体" w:cs="Times New Roman"/>
          <w:sz w:val="24"/>
          <w:szCs w:val="24"/>
        </w:rPr>
        <w:t>，邮箱：rwxb224@126.com。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北京中医药大学人文学院</w:t>
      </w:r>
    </w:p>
    <w:p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2022年4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B"/>
    <w:rsid w:val="00462CDB"/>
    <w:rsid w:val="004D6497"/>
    <w:rsid w:val="00D06093"/>
    <w:rsid w:val="1B9A4385"/>
    <w:rsid w:val="27886495"/>
    <w:rsid w:val="47F97AB5"/>
    <w:rsid w:val="4D0B0136"/>
    <w:rsid w:val="5AFB35A0"/>
    <w:rsid w:val="61DC0C0C"/>
    <w:rsid w:val="64C5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University of Chinese Medicine</Company>
  <Pages>1</Pages>
  <Words>223</Words>
  <Characters>279</Characters>
  <Lines>1</Lines>
  <Paragraphs>1</Paragraphs>
  <TotalTime>1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2019-11-27T07:09:00Z</dcterms:created>
  <dc:creator>乔宝华</dc:creator>
  <cp:lastModifiedBy>肉多多又胖嘟嘟的肉丸子</cp:lastModifiedBy>
  <dcterms:modified xsi:type="dcterms:W3CDTF">2022-04-08T06:03:53Z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BE8E9DB4D31F483E970A45D59486635B</vt:lpwstr>
  </property>
</Properties>
</file>